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CD610A" w14:textId="77777777" w:rsidR="00173C08" w:rsidRDefault="00000000">
      <w:pPr>
        <w:pStyle w:val="Tittel"/>
        <w:rPr>
          <w:sz w:val="56"/>
          <w:szCs w:val="56"/>
        </w:rPr>
      </w:pPr>
      <w:bookmarkStart w:id="0" w:name="_heading=h.gjdgxs" w:colFirst="0" w:colLast="0"/>
      <w:bookmarkEnd w:id="0"/>
      <w:r>
        <w:rPr>
          <w:sz w:val="38"/>
          <w:szCs w:val="38"/>
        </w:rPr>
        <w:t>K</w:t>
      </w:r>
      <w:r>
        <w:rPr>
          <w:sz w:val="56"/>
          <w:szCs w:val="56"/>
        </w:rPr>
        <w:t>aland skole</w:t>
      </w:r>
      <w:r>
        <w:rPr>
          <w:sz w:val="50"/>
          <w:szCs w:val="50"/>
        </w:rPr>
        <w:t xml:space="preserve"> -</w:t>
      </w:r>
      <w:r>
        <w:rPr>
          <w:sz w:val="38"/>
          <w:szCs w:val="38"/>
        </w:rPr>
        <w:t xml:space="preserve"> LESEPLAN 2. TRINN</w:t>
      </w:r>
    </w:p>
    <w:tbl>
      <w:tblPr>
        <w:tblStyle w:val="a2"/>
        <w:tblpPr w:leftFromText="180" w:rightFromText="180" w:topFromText="180" w:bottomFromText="180" w:horzAnchor="margin" w:tblpYSpec="top"/>
        <w:tblW w:w="3255" w:type="dxa"/>
        <w:tblInd w:w="0" w:type="dxa"/>
        <w:tblLayout w:type="fixed"/>
        <w:tblLook w:val="0400" w:firstRow="0" w:lastRow="0" w:firstColumn="0" w:lastColumn="0" w:noHBand="0" w:noVBand="1"/>
      </w:tblPr>
      <w:tblGrid>
        <w:gridCol w:w="3255"/>
      </w:tblGrid>
      <w:tr w:rsidR="00173C08" w14:paraId="288AA6B4" w14:textId="77777777">
        <w:trPr>
          <w:trHeight w:val="8948"/>
        </w:trPr>
        <w:tc>
          <w:tcPr>
            <w:tcW w:w="3255" w:type="dxa"/>
            <w:shd w:val="clear" w:color="auto" w:fill="6FA8DC"/>
            <w:tcMar>
              <w:top w:w="288" w:type="dxa"/>
              <w:bottom w:w="288" w:type="dxa"/>
            </w:tcMar>
          </w:tcPr>
          <w:p w14:paraId="32108145" w14:textId="77777777" w:rsidR="00173C08" w:rsidRDefault="00000000">
            <w:pPr>
              <w:spacing w:after="180" w:line="216" w:lineRule="auto"/>
              <w:ind w:left="720" w:right="288"/>
              <w:rPr>
                <w:rFonts w:ascii="Arial" w:eastAsia="Arial" w:hAnsi="Arial" w:cs="Arial"/>
                <w:b/>
                <w:smallCaps/>
                <w:color w:val="FFFFFF"/>
                <w:sz w:val="28"/>
                <w:szCs w:val="28"/>
              </w:rPr>
            </w:pPr>
            <w:r>
              <w:rPr>
                <w:rFonts w:ascii="Arial" w:eastAsia="Arial" w:hAnsi="Arial" w:cs="Arial"/>
                <w:b/>
                <w:smallCaps/>
                <w:color w:val="FFFFFF"/>
                <w:sz w:val="28"/>
                <w:szCs w:val="28"/>
              </w:rPr>
              <w:t>året gjennom</w:t>
            </w:r>
          </w:p>
          <w:p w14:paraId="3E3BF63B" w14:textId="77777777" w:rsidR="00173C08" w:rsidRDefault="00000000">
            <w:pPr>
              <w:spacing w:after="0" w:line="360" w:lineRule="auto"/>
              <w:rPr>
                <w:rFonts w:ascii="Arial" w:eastAsia="Arial" w:hAnsi="Arial" w:cs="Arial"/>
                <w:b/>
                <w:color w:val="000000"/>
                <w:sz w:val="24"/>
                <w:szCs w:val="24"/>
              </w:rPr>
            </w:pPr>
            <w:r>
              <w:rPr>
                <w:rFonts w:ascii="Arial" w:eastAsia="Arial" w:hAnsi="Arial" w:cs="Arial"/>
                <w:b/>
                <w:color w:val="000000"/>
                <w:sz w:val="24"/>
                <w:szCs w:val="24"/>
              </w:rPr>
              <w:t>Lærerverk:</w:t>
            </w:r>
          </w:p>
          <w:p w14:paraId="1D61F7D3" w14:textId="77777777" w:rsidR="00173C08" w:rsidRDefault="00000000">
            <w:pPr>
              <w:spacing w:after="0" w:line="360" w:lineRule="auto"/>
              <w:rPr>
                <w:rFonts w:ascii="Arial" w:eastAsia="Arial" w:hAnsi="Arial" w:cs="Arial"/>
                <w:color w:val="000000"/>
                <w:sz w:val="24"/>
                <w:szCs w:val="24"/>
              </w:rPr>
            </w:pPr>
            <w:r>
              <w:rPr>
                <w:rFonts w:ascii="Arial" w:eastAsia="Arial" w:hAnsi="Arial" w:cs="Arial"/>
                <w:color w:val="000000"/>
                <w:sz w:val="24"/>
                <w:szCs w:val="24"/>
              </w:rPr>
              <w:t>Salto 2 lesebok.</w:t>
            </w:r>
          </w:p>
          <w:p w14:paraId="526D0A94" w14:textId="77777777" w:rsidR="00173C08" w:rsidRDefault="00000000">
            <w:pPr>
              <w:spacing w:after="0" w:line="360" w:lineRule="auto"/>
              <w:rPr>
                <w:rFonts w:ascii="Arial" w:eastAsia="Arial" w:hAnsi="Arial" w:cs="Arial"/>
                <w:b/>
                <w:color w:val="000000"/>
                <w:sz w:val="24"/>
                <w:szCs w:val="24"/>
              </w:rPr>
            </w:pPr>
            <w:r>
              <w:rPr>
                <w:rFonts w:ascii="Arial" w:eastAsia="Arial" w:hAnsi="Arial" w:cs="Arial"/>
                <w:color w:val="000000"/>
                <w:sz w:val="24"/>
                <w:szCs w:val="24"/>
              </w:rPr>
              <w:t>Følger progresjonsplanen til Salto.</w:t>
            </w:r>
          </w:p>
          <w:p w14:paraId="3C3BC10F" w14:textId="77777777" w:rsidR="00173C08" w:rsidRDefault="00173C08">
            <w:pPr>
              <w:spacing w:after="0" w:line="360" w:lineRule="auto"/>
              <w:rPr>
                <w:rFonts w:ascii="Arial" w:eastAsia="Arial" w:hAnsi="Arial" w:cs="Arial"/>
                <w:b/>
                <w:color w:val="000000"/>
                <w:sz w:val="24"/>
                <w:szCs w:val="24"/>
              </w:rPr>
            </w:pPr>
          </w:p>
          <w:p w14:paraId="5B6A2880" w14:textId="77777777" w:rsidR="00173C08" w:rsidRDefault="00000000">
            <w:pPr>
              <w:spacing w:after="0" w:line="360" w:lineRule="auto"/>
              <w:rPr>
                <w:rFonts w:ascii="Arial" w:eastAsia="Arial" w:hAnsi="Arial" w:cs="Arial"/>
                <w:b/>
                <w:color w:val="000000"/>
                <w:sz w:val="24"/>
                <w:szCs w:val="24"/>
              </w:rPr>
            </w:pPr>
            <w:r>
              <w:rPr>
                <w:rFonts w:ascii="Arial" w:eastAsia="Arial" w:hAnsi="Arial" w:cs="Arial"/>
                <w:b/>
                <w:color w:val="000000"/>
                <w:sz w:val="24"/>
                <w:szCs w:val="24"/>
              </w:rPr>
              <w:t>Bibliotek:</w:t>
            </w:r>
          </w:p>
          <w:p w14:paraId="12A09E5B" w14:textId="77777777" w:rsidR="00173C08" w:rsidRDefault="00000000">
            <w:pPr>
              <w:spacing w:after="0" w:line="360" w:lineRule="auto"/>
              <w:rPr>
                <w:rFonts w:ascii="Arial" w:eastAsia="Arial" w:hAnsi="Arial" w:cs="Arial"/>
                <w:b/>
                <w:color w:val="000000"/>
                <w:sz w:val="24"/>
                <w:szCs w:val="24"/>
              </w:rPr>
            </w:pPr>
            <w:r>
              <w:rPr>
                <w:rFonts w:ascii="Arial" w:eastAsia="Arial" w:hAnsi="Arial" w:cs="Arial"/>
                <w:color w:val="000000"/>
                <w:sz w:val="24"/>
                <w:szCs w:val="24"/>
              </w:rPr>
              <w:t>1 time bibliotek i uken</w:t>
            </w:r>
          </w:p>
          <w:p w14:paraId="36E7B318" w14:textId="77777777" w:rsidR="00173C08" w:rsidRDefault="00000000">
            <w:pPr>
              <w:spacing w:after="0" w:line="360" w:lineRule="auto"/>
              <w:rPr>
                <w:rFonts w:ascii="Arial" w:eastAsia="Arial" w:hAnsi="Arial" w:cs="Arial"/>
                <w:color w:val="000000"/>
                <w:sz w:val="24"/>
                <w:szCs w:val="24"/>
              </w:rPr>
            </w:pPr>
            <w:r>
              <w:rPr>
                <w:rFonts w:ascii="Arial" w:eastAsia="Arial" w:hAnsi="Arial" w:cs="Arial"/>
                <w:color w:val="000000"/>
                <w:sz w:val="24"/>
                <w:szCs w:val="24"/>
              </w:rPr>
              <w:t xml:space="preserve">Skolebesøk på Nestun offentlige bibliotek i løpet av året. </w:t>
            </w:r>
          </w:p>
          <w:p w14:paraId="71CE75BC" w14:textId="77777777" w:rsidR="00173C08" w:rsidRDefault="00173C08">
            <w:pPr>
              <w:spacing w:after="0" w:line="360" w:lineRule="auto"/>
              <w:rPr>
                <w:rFonts w:ascii="Arial" w:eastAsia="Arial" w:hAnsi="Arial" w:cs="Arial"/>
                <w:b/>
                <w:color w:val="000000"/>
                <w:sz w:val="24"/>
                <w:szCs w:val="24"/>
              </w:rPr>
            </w:pPr>
          </w:p>
          <w:p w14:paraId="18879B38" w14:textId="77777777" w:rsidR="00173C08" w:rsidRDefault="00000000">
            <w:pPr>
              <w:spacing w:after="0" w:line="360" w:lineRule="auto"/>
              <w:rPr>
                <w:rFonts w:ascii="Arial" w:eastAsia="Arial" w:hAnsi="Arial" w:cs="Arial"/>
                <w:color w:val="000000"/>
                <w:sz w:val="24"/>
                <w:szCs w:val="24"/>
              </w:rPr>
            </w:pPr>
            <w:r>
              <w:rPr>
                <w:rFonts w:ascii="Arial" w:eastAsia="Arial" w:hAnsi="Arial" w:cs="Arial"/>
                <w:b/>
                <w:color w:val="000000"/>
                <w:sz w:val="24"/>
                <w:szCs w:val="24"/>
              </w:rPr>
              <w:t xml:space="preserve">Oktober: </w:t>
            </w:r>
            <w:r>
              <w:rPr>
                <w:rFonts w:ascii="Arial" w:eastAsia="Arial" w:hAnsi="Arial" w:cs="Arial"/>
                <w:color w:val="000000"/>
                <w:sz w:val="24"/>
                <w:szCs w:val="24"/>
              </w:rPr>
              <w:t>Leseløft (3 uker)</w:t>
            </w:r>
          </w:p>
          <w:p w14:paraId="255A78CE" w14:textId="77777777" w:rsidR="00173C08" w:rsidRDefault="00000000">
            <w:pPr>
              <w:spacing w:after="180" w:line="312" w:lineRule="auto"/>
              <w:ind w:right="288"/>
              <w:rPr>
                <w:rFonts w:ascii="Arial" w:eastAsia="Arial" w:hAnsi="Arial" w:cs="Arial"/>
                <w:b/>
                <w:color w:val="000000"/>
                <w:sz w:val="24"/>
                <w:szCs w:val="24"/>
              </w:rPr>
            </w:pPr>
            <w:r>
              <w:rPr>
                <w:rFonts w:ascii="Arial" w:eastAsia="Arial" w:hAnsi="Arial" w:cs="Arial"/>
                <w:b/>
                <w:color w:val="000000"/>
                <w:sz w:val="24"/>
                <w:szCs w:val="24"/>
              </w:rPr>
              <w:t xml:space="preserve">November: </w:t>
            </w:r>
            <w:r>
              <w:rPr>
                <w:rFonts w:ascii="Arial" w:eastAsia="Arial" w:hAnsi="Arial" w:cs="Arial"/>
                <w:color w:val="000000"/>
                <w:sz w:val="24"/>
                <w:szCs w:val="24"/>
              </w:rPr>
              <w:t>Leseaksjon (3 uker)</w:t>
            </w:r>
          </w:p>
          <w:p w14:paraId="1AD938ED" w14:textId="77777777" w:rsidR="00173C08" w:rsidRDefault="00000000">
            <w:pPr>
              <w:spacing w:after="180" w:line="312" w:lineRule="auto"/>
              <w:ind w:right="288"/>
              <w:rPr>
                <w:rFonts w:ascii="Arial" w:eastAsia="Arial" w:hAnsi="Arial" w:cs="Arial"/>
                <w:color w:val="000000"/>
                <w:sz w:val="24"/>
                <w:szCs w:val="24"/>
              </w:rPr>
            </w:pPr>
            <w:r>
              <w:rPr>
                <w:rFonts w:ascii="Arial" w:eastAsia="Arial" w:hAnsi="Arial" w:cs="Arial"/>
                <w:b/>
                <w:color w:val="000000"/>
                <w:sz w:val="24"/>
                <w:szCs w:val="24"/>
              </w:rPr>
              <w:t xml:space="preserve">Februar: </w:t>
            </w:r>
            <w:r>
              <w:rPr>
                <w:rFonts w:ascii="Arial" w:eastAsia="Arial" w:hAnsi="Arial" w:cs="Arial"/>
                <w:color w:val="000000"/>
                <w:sz w:val="24"/>
                <w:szCs w:val="24"/>
              </w:rPr>
              <w:t>Leseløft (3 uker)</w:t>
            </w:r>
          </w:p>
          <w:p w14:paraId="1A699785" w14:textId="77777777" w:rsidR="00173C08" w:rsidRDefault="00000000">
            <w:pPr>
              <w:spacing w:after="180" w:line="312" w:lineRule="auto"/>
              <w:ind w:right="288"/>
              <w:rPr>
                <w:rFonts w:ascii="Arial" w:eastAsia="Arial" w:hAnsi="Arial" w:cs="Arial"/>
                <w:b/>
                <w:color w:val="000000"/>
                <w:sz w:val="24"/>
                <w:szCs w:val="24"/>
              </w:rPr>
            </w:pPr>
            <w:r>
              <w:rPr>
                <w:rFonts w:ascii="Arial" w:eastAsia="Arial" w:hAnsi="Arial" w:cs="Arial"/>
                <w:b/>
                <w:color w:val="000000"/>
                <w:sz w:val="24"/>
                <w:szCs w:val="24"/>
              </w:rPr>
              <w:t xml:space="preserve">Kartlegging: </w:t>
            </w:r>
          </w:p>
          <w:p w14:paraId="5FE67E5D" w14:textId="77777777" w:rsidR="00173C08" w:rsidRDefault="00000000">
            <w:pPr>
              <w:spacing w:after="180" w:line="312" w:lineRule="auto"/>
              <w:ind w:right="288"/>
              <w:rPr>
                <w:rFonts w:ascii="Arial" w:eastAsia="Arial" w:hAnsi="Arial" w:cs="Arial"/>
                <w:color w:val="000000"/>
                <w:sz w:val="24"/>
                <w:szCs w:val="24"/>
              </w:rPr>
            </w:pPr>
            <w:r>
              <w:rPr>
                <w:rFonts w:ascii="Arial" w:eastAsia="Arial" w:hAnsi="Arial" w:cs="Arial"/>
                <w:b/>
                <w:color w:val="000000"/>
                <w:sz w:val="24"/>
                <w:szCs w:val="24"/>
              </w:rPr>
              <w:t>Sommerles</w:t>
            </w:r>
            <w:r>
              <w:rPr>
                <w:rFonts w:ascii="Arial" w:eastAsia="Arial" w:hAnsi="Arial" w:cs="Arial"/>
                <w:color w:val="000000"/>
                <w:sz w:val="24"/>
                <w:szCs w:val="24"/>
              </w:rPr>
              <w:t>.</w:t>
            </w:r>
            <w:r>
              <w:rPr>
                <w:rFonts w:ascii="Arial" w:eastAsia="Arial" w:hAnsi="Arial" w:cs="Arial"/>
                <w:b/>
                <w:color w:val="000000"/>
                <w:sz w:val="24"/>
                <w:szCs w:val="24"/>
              </w:rPr>
              <w:t>no</w:t>
            </w:r>
            <w:r>
              <w:rPr>
                <w:rFonts w:ascii="Arial" w:eastAsia="Arial" w:hAnsi="Arial" w:cs="Arial"/>
                <w:color w:val="000000"/>
                <w:sz w:val="24"/>
                <w:szCs w:val="24"/>
              </w:rPr>
              <w:t xml:space="preserve"> 1.juni - 31.august. </w:t>
            </w:r>
          </w:p>
        </w:tc>
      </w:tr>
      <w:tr w:rsidR="00173C08" w14:paraId="6BBFD7D2" w14:textId="77777777">
        <w:trPr>
          <w:trHeight w:val="288"/>
        </w:trPr>
        <w:tc>
          <w:tcPr>
            <w:tcW w:w="3255" w:type="dxa"/>
            <w:shd w:val="clear" w:color="auto" w:fill="6FA8DC"/>
          </w:tcPr>
          <w:p w14:paraId="6A2A16F6" w14:textId="77777777" w:rsidR="00173C08" w:rsidRDefault="00173C08"/>
        </w:tc>
      </w:tr>
      <w:tr w:rsidR="00173C08" w14:paraId="36C00DF9" w14:textId="77777777">
        <w:trPr>
          <w:trHeight w:val="3312"/>
        </w:trPr>
        <w:tc>
          <w:tcPr>
            <w:tcW w:w="3255" w:type="dxa"/>
            <w:shd w:val="clear" w:color="auto" w:fill="6FA8DC"/>
          </w:tcPr>
          <w:p w14:paraId="39C7882E" w14:textId="77777777" w:rsidR="00173C08" w:rsidRDefault="00000000">
            <w:pPr>
              <w:jc w:val="center"/>
            </w:pPr>
            <w:r>
              <w:rPr>
                <w:noProof/>
              </w:rPr>
              <w:drawing>
                <wp:inline distT="0" distB="0" distL="0" distR="0" wp14:anchorId="72040449" wp14:editId="1F2567B9">
                  <wp:extent cx="1943100" cy="1828800"/>
                  <wp:effectExtent l="0" t="0" r="0" b="0"/>
                  <wp:docPr id="4" name="image2.jpg" descr="Klistremerke To barn leser bøker"/>
                  <wp:cNvGraphicFramePr/>
                  <a:graphic xmlns:a="http://schemas.openxmlformats.org/drawingml/2006/main">
                    <a:graphicData uri="http://schemas.openxmlformats.org/drawingml/2006/picture">
                      <pic:pic xmlns:pic="http://schemas.openxmlformats.org/drawingml/2006/picture">
                        <pic:nvPicPr>
                          <pic:cNvPr id="0" name="image2.jpg" descr="Klistremerke To barn leser bøker"/>
                          <pic:cNvPicPr preferRelativeResize="0"/>
                        </pic:nvPicPr>
                        <pic:blipFill>
                          <a:blip r:embed="rId7"/>
                          <a:srcRect/>
                          <a:stretch>
                            <a:fillRect/>
                          </a:stretch>
                        </pic:blipFill>
                        <pic:spPr>
                          <a:xfrm>
                            <a:off x="0" y="0"/>
                            <a:ext cx="1943100" cy="1828800"/>
                          </a:xfrm>
                          <a:prstGeom prst="rect">
                            <a:avLst/>
                          </a:prstGeom>
                          <a:ln/>
                        </pic:spPr>
                      </pic:pic>
                    </a:graphicData>
                  </a:graphic>
                </wp:inline>
              </w:drawing>
            </w:r>
          </w:p>
        </w:tc>
      </w:tr>
    </w:tbl>
    <w:p w14:paraId="00E4EB51" w14:textId="77777777" w:rsidR="00173C08" w:rsidRDefault="00000000">
      <w:pPr>
        <w:pStyle w:val="Overskrift1"/>
      </w:pPr>
      <w:r>
        <w:t>hovedmål</w:t>
      </w:r>
    </w:p>
    <w:p w14:paraId="69243E71" w14:textId="77777777" w:rsidR="00173C08" w:rsidRDefault="00000000">
      <w:pPr>
        <w:shd w:val="clear" w:color="auto" w:fill="FFFFFF"/>
        <w:spacing w:before="40" w:after="0" w:line="240" w:lineRule="auto"/>
        <w:ind w:left="640" w:right="-80"/>
        <w:rPr>
          <w:rFonts w:ascii="Arial" w:eastAsia="Arial" w:hAnsi="Arial" w:cs="Arial"/>
          <w:color w:val="0A3D51"/>
          <w:sz w:val="22"/>
          <w:szCs w:val="22"/>
        </w:rPr>
      </w:pPr>
      <w:r>
        <w:rPr>
          <w:rFonts w:ascii="Arial" w:eastAsia="Arial" w:hAnsi="Arial" w:cs="Arial"/>
          <w:color w:val="0A3D51"/>
          <w:sz w:val="22"/>
          <w:szCs w:val="22"/>
        </w:rPr>
        <w:t xml:space="preserve">Elevene skal ha et funksjonelt ordforråd og vite hva et sammensatt ord er. De skal være bevisst fonologi, ha automatisert en del høyfrekvente ord og lese en tilrettelagt tekst. De møter ulike tekster og opplever variert litteratur gjennom høytlesing. Tekst er en del av hverdagen og elevene er aktivt lyttende og prøver å forstå. </w:t>
      </w:r>
    </w:p>
    <w:p w14:paraId="2E7C61D9" w14:textId="77777777" w:rsidR="00173C08" w:rsidRDefault="00000000">
      <w:pPr>
        <w:shd w:val="clear" w:color="auto" w:fill="FFFFFF"/>
        <w:spacing w:after="0" w:line="348" w:lineRule="auto"/>
        <w:ind w:left="1000" w:right="-80" w:hanging="360"/>
        <w:rPr>
          <w:rFonts w:ascii="Arial" w:eastAsia="Arial" w:hAnsi="Arial" w:cs="Arial"/>
          <w:color w:val="000000"/>
          <w:sz w:val="22"/>
          <w:szCs w:val="22"/>
        </w:rPr>
      </w:pPr>
      <w:r>
        <w:rPr>
          <w:rFonts w:ascii="Times New Roman" w:eastAsia="Times New Roman" w:hAnsi="Times New Roman" w:cs="Times New Roman"/>
          <w:color w:val="303030"/>
          <w:sz w:val="14"/>
          <w:szCs w:val="14"/>
        </w:rPr>
        <w:t xml:space="preserve">        </w:t>
      </w:r>
    </w:p>
    <w:p w14:paraId="74C29D3E" w14:textId="77777777" w:rsidR="00173C08" w:rsidRDefault="00000000">
      <w:pPr>
        <w:pStyle w:val="Overskrift2"/>
        <w:rPr>
          <w:rFonts w:ascii="Roboto" w:eastAsia="Roboto" w:hAnsi="Roboto" w:cs="Roboto"/>
          <w:color w:val="303030"/>
          <w:sz w:val="22"/>
          <w:szCs w:val="22"/>
        </w:rPr>
      </w:pPr>
      <w:r>
        <w:t xml:space="preserve">Innhold i </w:t>
      </w:r>
      <w:proofErr w:type="gramStart"/>
      <w:r>
        <w:t>lese</w:t>
      </w:r>
      <w:proofErr w:type="gramEnd"/>
      <w:r>
        <w:t xml:space="preserve"> og skriveopplæringen på 2 trinn</w:t>
      </w:r>
      <w:r>
        <w:br/>
      </w:r>
      <w:r>
        <w:rPr>
          <w:rFonts w:ascii="Roboto" w:eastAsia="Roboto" w:hAnsi="Roboto" w:cs="Roboto"/>
          <w:color w:val="303030"/>
          <w:sz w:val="22"/>
          <w:szCs w:val="22"/>
        </w:rPr>
        <w:t>Elevene skal kunne lytte til og samtale om skjønnlitteratur og sakprosa på bokmål og nynorsk. Låne og lese bøker fra biblioteket.</w:t>
      </w:r>
    </w:p>
    <w:p w14:paraId="69174470" w14:textId="77777777" w:rsidR="00173C08" w:rsidRDefault="00000000">
      <w:pPr>
        <w:shd w:val="clear" w:color="auto" w:fill="FFFFFF"/>
        <w:spacing w:before="120" w:after="120" w:line="240" w:lineRule="auto"/>
        <w:ind w:left="720"/>
        <w:rPr>
          <w:rFonts w:ascii="Roboto" w:eastAsia="Roboto" w:hAnsi="Roboto" w:cs="Roboto"/>
          <w:color w:val="303030"/>
          <w:sz w:val="22"/>
          <w:szCs w:val="22"/>
        </w:rPr>
      </w:pPr>
      <w:r>
        <w:rPr>
          <w:rFonts w:ascii="Roboto" w:eastAsia="Roboto" w:hAnsi="Roboto" w:cs="Roboto"/>
          <w:color w:val="303030"/>
          <w:sz w:val="22"/>
          <w:szCs w:val="22"/>
        </w:rPr>
        <w:t>Uttrykke tekstopplevelser gjennom lek, sang, tegning, skriving og andre kreative aktiviteter. Samtale om og beskrive hvordan ord vi bruker, kan påvirke andre.</w:t>
      </w:r>
    </w:p>
    <w:p w14:paraId="3CA972B3" w14:textId="77777777" w:rsidR="00173C08" w:rsidRDefault="00000000">
      <w:pPr>
        <w:shd w:val="clear" w:color="auto" w:fill="FFFFFF"/>
        <w:spacing w:before="120" w:after="120" w:line="240" w:lineRule="auto"/>
        <w:rPr>
          <w:rFonts w:ascii="Roboto" w:eastAsia="Roboto" w:hAnsi="Roboto" w:cs="Roboto"/>
          <w:color w:val="303030"/>
          <w:sz w:val="22"/>
          <w:szCs w:val="22"/>
        </w:rPr>
      </w:pPr>
      <w:r>
        <w:rPr>
          <w:rFonts w:ascii="Roboto" w:eastAsia="Roboto" w:hAnsi="Roboto" w:cs="Roboto"/>
          <w:color w:val="303030"/>
          <w:sz w:val="22"/>
          <w:szCs w:val="22"/>
        </w:rPr>
        <w:t xml:space="preserve">Leke med rim og rytme og lytte ut språklyder og stavelser i </w:t>
      </w:r>
      <w:proofErr w:type="gramStart"/>
      <w:r>
        <w:rPr>
          <w:rFonts w:ascii="Roboto" w:eastAsia="Roboto" w:hAnsi="Roboto" w:cs="Roboto"/>
          <w:color w:val="303030"/>
          <w:sz w:val="22"/>
          <w:szCs w:val="22"/>
        </w:rPr>
        <w:t>ord,  og</w:t>
      </w:r>
      <w:proofErr w:type="gramEnd"/>
      <w:r>
        <w:rPr>
          <w:rFonts w:ascii="Roboto" w:eastAsia="Roboto" w:hAnsi="Roboto" w:cs="Roboto"/>
          <w:color w:val="303030"/>
          <w:sz w:val="22"/>
          <w:szCs w:val="22"/>
        </w:rPr>
        <w:t xml:space="preserve"> trekke bokstavlyder sammen til ord under lesing og skriving.</w:t>
      </w:r>
    </w:p>
    <w:p w14:paraId="4BA21A17" w14:textId="77777777" w:rsidR="00173C08" w:rsidRDefault="00000000">
      <w:pPr>
        <w:shd w:val="clear" w:color="auto" w:fill="FFFFFF"/>
        <w:spacing w:before="40" w:after="40" w:line="240" w:lineRule="auto"/>
        <w:ind w:right="-80"/>
        <w:rPr>
          <w:rFonts w:ascii="Roboto" w:eastAsia="Roboto" w:hAnsi="Roboto" w:cs="Roboto"/>
          <w:color w:val="303030"/>
          <w:sz w:val="22"/>
          <w:szCs w:val="22"/>
        </w:rPr>
      </w:pPr>
      <w:r>
        <w:rPr>
          <w:rFonts w:ascii="Roboto" w:eastAsia="Roboto" w:hAnsi="Roboto" w:cs="Roboto"/>
          <w:color w:val="303030"/>
          <w:sz w:val="22"/>
          <w:szCs w:val="22"/>
        </w:rPr>
        <w:t>Lese med sammenheng og forståelse på papir og digitalt og bruke enkle strategier for leseforståelse.</w:t>
      </w:r>
    </w:p>
    <w:p w14:paraId="24CFAEC3" w14:textId="77777777" w:rsidR="00173C08" w:rsidRDefault="00000000">
      <w:pPr>
        <w:shd w:val="clear" w:color="auto" w:fill="FFFFFF"/>
        <w:spacing w:before="120" w:after="120" w:line="240" w:lineRule="auto"/>
        <w:ind w:left="720"/>
        <w:rPr>
          <w:rFonts w:ascii="Roboto" w:eastAsia="Roboto" w:hAnsi="Roboto" w:cs="Roboto"/>
          <w:color w:val="303030"/>
          <w:sz w:val="22"/>
          <w:szCs w:val="22"/>
        </w:rPr>
      </w:pPr>
      <w:r>
        <w:rPr>
          <w:rFonts w:ascii="Roboto" w:eastAsia="Roboto" w:hAnsi="Roboto" w:cs="Roboto"/>
          <w:color w:val="303030"/>
          <w:sz w:val="22"/>
          <w:szCs w:val="22"/>
        </w:rPr>
        <w:t>Lytte, ta ordet etter tur og begrunne egne meninger i samtaler.</w:t>
      </w:r>
    </w:p>
    <w:p w14:paraId="4E70307A" w14:textId="77777777" w:rsidR="00173C08" w:rsidRDefault="00000000">
      <w:pPr>
        <w:shd w:val="clear" w:color="auto" w:fill="FFFFFF"/>
        <w:spacing w:before="40" w:after="40" w:line="240" w:lineRule="auto"/>
        <w:ind w:left="720" w:right="-80"/>
        <w:rPr>
          <w:rFonts w:ascii="Roboto" w:eastAsia="Roboto" w:hAnsi="Roboto" w:cs="Roboto"/>
          <w:color w:val="303030"/>
          <w:sz w:val="22"/>
          <w:szCs w:val="22"/>
        </w:rPr>
      </w:pPr>
      <w:r>
        <w:rPr>
          <w:rFonts w:ascii="Roboto" w:eastAsia="Roboto" w:hAnsi="Roboto" w:cs="Roboto"/>
          <w:color w:val="303030"/>
          <w:sz w:val="22"/>
          <w:szCs w:val="22"/>
        </w:rPr>
        <w:t>Beskrive og fortelle muntlig og skriftlig.</w:t>
      </w:r>
    </w:p>
    <w:p w14:paraId="410096A8" w14:textId="77777777" w:rsidR="00173C08" w:rsidRDefault="00173C08">
      <w:pPr>
        <w:shd w:val="clear" w:color="auto" w:fill="FFFFFF"/>
        <w:spacing w:before="40" w:after="40" w:line="240" w:lineRule="auto"/>
        <w:ind w:right="-80"/>
        <w:rPr>
          <w:rFonts w:ascii="Roboto" w:eastAsia="Roboto" w:hAnsi="Roboto" w:cs="Roboto"/>
          <w:color w:val="303030"/>
          <w:sz w:val="22"/>
          <w:szCs w:val="22"/>
        </w:rPr>
      </w:pPr>
    </w:p>
    <w:p w14:paraId="4EA078CE" w14:textId="77777777" w:rsidR="00173C08" w:rsidRDefault="00000000">
      <w:pPr>
        <w:shd w:val="clear" w:color="auto" w:fill="FFFFFF"/>
        <w:spacing w:before="40" w:after="40" w:line="240" w:lineRule="auto"/>
        <w:ind w:right="-80"/>
        <w:rPr>
          <w:rFonts w:ascii="Roboto" w:eastAsia="Roboto" w:hAnsi="Roboto" w:cs="Roboto"/>
          <w:color w:val="303030"/>
          <w:sz w:val="22"/>
          <w:szCs w:val="22"/>
        </w:rPr>
      </w:pPr>
      <w:r>
        <w:rPr>
          <w:rFonts w:ascii="Roboto" w:eastAsia="Roboto" w:hAnsi="Roboto" w:cs="Roboto"/>
          <w:color w:val="303030"/>
          <w:sz w:val="22"/>
          <w:szCs w:val="22"/>
        </w:rPr>
        <w:t xml:space="preserve">Bruke store og små bokstaver, punktum, spørsmålstegn og utropstegn i tekster og samtale om egne og andres tekster. </w:t>
      </w:r>
    </w:p>
    <w:p w14:paraId="7D476580" w14:textId="77777777" w:rsidR="00173C08" w:rsidRDefault="00000000">
      <w:pPr>
        <w:shd w:val="clear" w:color="auto" w:fill="FFFFFF"/>
        <w:spacing w:before="40" w:after="40" w:line="240" w:lineRule="auto"/>
        <w:ind w:left="720" w:right="-80"/>
        <w:rPr>
          <w:rFonts w:ascii="Roboto" w:eastAsia="Roboto" w:hAnsi="Roboto" w:cs="Roboto"/>
          <w:color w:val="000000"/>
          <w:sz w:val="22"/>
          <w:szCs w:val="22"/>
        </w:rPr>
      </w:pPr>
      <w:r>
        <w:rPr>
          <w:rFonts w:ascii="Roboto" w:eastAsia="Roboto" w:hAnsi="Roboto" w:cs="Roboto"/>
          <w:color w:val="303030"/>
          <w:sz w:val="22"/>
          <w:szCs w:val="22"/>
        </w:rPr>
        <w:t xml:space="preserve">Utforme bokstavene rett og plassere dem korrekt i bokstavhuset.  </w:t>
      </w:r>
      <w:r>
        <w:rPr>
          <w:rFonts w:ascii="Roboto" w:eastAsia="Roboto" w:hAnsi="Roboto" w:cs="Roboto"/>
          <w:color w:val="303030"/>
          <w:sz w:val="22"/>
          <w:szCs w:val="22"/>
        </w:rPr>
        <w:br/>
      </w:r>
    </w:p>
    <w:p w14:paraId="370DEA91" w14:textId="77777777" w:rsidR="00173C08" w:rsidRDefault="00000000">
      <w:pPr>
        <w:spacing w:after="0" w:line="240" w:lineRule="auto"/>
        <w:rPr>
          <w:rFonts w:ascii="Roboto" w:eastAsia="Roboto" w:hAnsi="Roboto" w:cs="Roboto"/>
          <w:color w:val="000000"/>
          <w:sz w:val="22"/>
          <w:szCs w:val="22"/>
        </w:rPr>
      </w:pPr>
      <w:r>
        <w:rPr>
          <w:rFonts w:ascii="Roboto" w:eastAsia="Roboto" w:hAnsi="Roboto" w:cs="Roboto"/>
          <w:color w:val="000000"/>
          <w:sz w:val="22"/>
          <w:szCs w:val="22"/>
        </w:rPr>
        <w:t>Diftonger</w:t>
      </w:r>
      <w:r>
        <w:rPr>
          <w:rFonts w:ascii="Roboto" w:eastAsia="Roboto" w:hAnsi="Roboto" w:cs="Roboto"/>
          <w:color w:val="000000"/>
          <w:sz w:val="22"/>
          <w:szCs w:val="22"/>
        </w:rPr>
        <w:br/>
        <w:t>Dobbel konsonant.</w:t>
      </w:r>
    </w:p>
    <w:p w14:paraId="2BEC9B50" w14:textId="77777777" w:rsidR="00173C08" w:rsidRDefault="00000000">
      <w:pPr>
        <w:spacing w:after="0" w:line="240" w:lineRule="auto"/>
        <w:rPr>
          <w:rFonts w:ascii="Roboto" w:eastAsia="Roboto" w:hAnsi="Roboto" w:cs="Roboto"/>
          <w:color w:val="000000"/>
          <w:sz w:val="22"/>
          <w:szCs w:val="22"/>
        </w:rPr>
      </w:pPr>
      <w:r>
        <w:rPr>
          <w:rFonts w:ascii="Roboto" w:eastAsia="Roboto" w:hAnsi="Roboto" w:cs="Roboto"/>
          <w:color w:val="000000"/>
          <w:sz w:val="22"/>
          <w:szCs w:val="22"/>
        </w:rPr>
        <w:t>ng-lyden</w:t>
      </w:r>
    </w:p>
    <w:p w14:paraId="2F0F0F59" w14:textId="77777777" w:rsidR="00173C08" w:rsidRDefault="00173C08">
      <w:pPr>
        <w:shd w:val="clear" w:color="auto" w:fill="FFFFFF"/>
        <w:spacing w:before="40" w:after="40" w:line="240" w:lineRule="auto"/>
        <w:ind w:left="720" w:right="-80"/>
        <w:rPr>
          <w:rFonts w:ascii="Roboto" w:eastAsia="Roboto" w:hAnsi="Roboto" w:cs="Roboto"/>
          <w:color w:val="303030"/>
          <w:sz w:val="22"/>
          <w:szCs w:val="22"/>
        </w:rPr>
      </w:pPr>
    </w:p>
    <w:p w14:paraId="6FCCA784" w14:textId="77777777" w:rsidR="00173C08" w:rsidRDefault="00000000">
      <w:pPr>
        <w:shd w:val="clear" w:color="auto" w:fill="FFFFFF"/>
        <w:spacing w:before="40" w:after="40" w:line="240" w:lineRule="auto"/>
        <w:ind w:left="720" w:right="-80"/>
        <w:rPr>
          <w:rFonts w:ascii="Roboto" w:eastAsia="Roboto" w:hAnsi="Roboto" w:cs="Roboto"/>
          <w:color w:val="303030"/>
          <w:sz w:val="22"/>
          <w:szCs w:val="22"/>
        </w:rPr>
      </w:pPr>
      <w:r>
        <w:rPr>
          <w:rFonts w:ascii="Roboto" w:eastAsia="Roboto" w:hAnsi="Roboto" w:cs="Roboto"/>
          <w:color w:val="303030"/>
          <w:sz w:val="22"/>
          <w:szCs w:val="22"/>
        </w:rPr>
        <w:t xml:space="preserve">Skrive tekster for hånd og med </w:t>
      </w:r>
      <w:r>
        <w:rPr>
          <w:rFonts w:ascii="Roboto" w:eastAsia="Roboto" w:hAnsi="Roboto" w:cs="Roboto"/>
          <w:color w:val="000000"/>
          <w:sz w:val="22"/>
          <w:szCs w:val="22"/>
        </w:rPr>
        <w:t>tastatur</w:t>
      </w:r>
      <w:r>
        <w:rPr>
          <w:rFonts w:ascii="Roboto" w:eastAsia="Roboto" w:hAnsi="Roboto" w:cs="Roboto"/>
          <w:color w:val="303030"/>
          <w:sz w:val="22"/>
          <w:szCs w:val="22"/>
        </w:rPr>
        <w:t>. Lage tekster som kombinerer skrift med bilder.</w:t>
      </w:r>
    </w:p>
    <w:p w14:paraId="19435928" w14:textId="77777777" w:rsidR="00173C08" w:rsidRDefault="00000000">
      <w:pPr>
        <w:shd w:val="clear" w:color="auto" w:fill="FFFFFF"/>
        <w:spacing w:before="40" w:after="40" w:line="240" w:lineRule="auto"/>
        <w:ind w:left="720" w:right="-80"/>
        <w:rPr>
          <w:rFonts w:ascii="Roboto" w:eastAsia="Roboto" w:hAnsi="Roboto" w:cs="Roboto"/>
          <w:color w:val="303030"/>
          <w:sz w:val="22"/>
          <w:szCs w:val="22"/>
        </w:rPr>
      </w:pPr>
      <w:r>
        <w:rPr>
          <w:rFonts w:ascii="Roboto" w:eastAsia="Roboto" w:hAnsi="Roboto" w:cs="Roboto"/>
          <w:color w:val="303030"/>
          <w:sz w:val="22"/>
          <w:szCs w:val="22"/>
        </w:rPr>
        <w:t xml:space="preserve">Utforske og samtale om oppbygningen av og betydningen til ord og uttrykk, eget talespråk og samtale om forskjeller og likheter mellom talespråk og skriftspråk. </w:t>
      </w:r>
    </w:p>
    <w:p w14:paraId="47C02414" w14:textId="77777777" w:rsidR="00173C08" w:rsidRDefault="00000000">
      <w:pPr>
        <w:shd w:val="clear" w:color="auto" w:fill="FFFFFF"/>
        <w:spacing w:before="40" w:after="40" w:line="240" w:lineRule="auto"/>
        <w:ind w:left="720" w:right="-80"/>
        <w:rPr>
          <w:rFonts w:ascii="Roboto" w:eastAsia="Roboto" w:hAnsi="Roboto" w:cs="Roboto"/>
          <w:color w:val="303030"/>
          <w:sz w:val="22"/>
          <w:szCs w:val="22"/>
        </w:rPr>
      </w:pPr>
      <w:r>
        <w:rPr>
          <w:rFonts w:ascii="Roboto" w:eastAsia="Roboto" w:hAnsi="Roboto" w:cs="Roboto"/>
          <w:color w:val="303030"/>
          <w:sz w:val="22"/>
          <w:szCs w:val="22"/>
        </w:rPr>
        <w:t>Skrive tekster med diftonger, ng-lyd og dobbel konsonant.</w:t>
      </w:r>
    </w:p>
    <w:p w14:paraId="3134F739" w14:textId="77777777" w:rsidR="00173C08" w:rsidRDefault="00173C08">
      <w:pPr>
        <w:shd w:val="clear" w:color="auto" w:fill="FFFFFF"/>
        <w:spacing w:before="40" w:after="40" w:line="240" w:lineRule="auto"/>
        <w:ind w:left="720" w:right="-80"/>
        <w:rPr>
          <w:rFonts w:ascii="Roboto" w:eastAsia="Roboto" w:hAnsi="Roboto" w:cs="Roboto"/>
          <w:color w:val="303030"/>
          <w:sz w:val="22"/>
          <w:szCs w:val="22"/>
        </w:rPr>
      </w:pPr>
    </w:p>
    <w:p w14:paraId="57FD0505" w14:textId="77777777" w:rsidR="00173C08" w:rsidRDefault="00173C08">
      <w:pPr>
        <w:shd w:val="clear" w:color="auto" w:fill="FFFFFF"/>
        <w:spacing w:before="40" w:after="40" w:line="240" w:lineRule="auto"/>
        <w:ind w:left="720" w:right="-80"/>
        <w:rPr>
          <w:rFonts w:ascii="Roboto" w:eastAsia="Roboto" w:hAnsi="Roboto" w:cs="Roboto"/>
          <w:color w:val="303030"/>
          <w:sz w:val="22"/>
          <w:szCs w:val="22"/>
        </w:rPr>
      </w:pPr>
    </w:p>
    <w:p w14:paraId="20B67D51" w14:textId="77777777" w:rsidR="00173C08" w:rsidRDefault="00173C08">
      <w:pPr>
        <w:shd w:val="clear" w:color="auto" w:fill="FFFFFF"/>
        <w:spacing w:before="40" w:after="40" w:line="240" w:lineRule="auto"/>
        <w:ind w:left="720" w:right="-80"/>
        <w:rPr>
          <w:rFonts w:ascii="Roboto" w:eastAsia="Roboto" w:hAnsi="Roboto" w:cs="Roboto"/>
          <w:color w:val="303030"/>
          <w:sz w:val="22"/>
          <w:szCs w:val="22"/>
        </w:rPr>
      </w:pPr>
    </w:p>
    <w:p w14:paraId="13F24081" w14:textId="77777777" w:rsidR="00173C08" w:rsidRDefault="00173C08">
      <w:pPr>
        <w:shd w:val="clear" w:color="auto" w:fill="FFFFFF"/>
        <w:spacing w:before="40" w:after="40" w:line="240" w:lineRule="auto"/>
        <w:ind w:left="720" w:right="-80"/>
        <w:rPr>
          <w:rFonts w:ascii="Roboto" w:eastAsia="Roboto" w:hAnsi="Roboto" w:cs="Roboto"/>
          <w:color w:val="303030"/>
          <w:sz w:val="22"/>
          <w:szCs w:val="22"/>
        </w:rPr>
      </w:pPr>
    </w:p>
    <w:p w14:paraId="4FA1518E" w14:textId="77777777" w:rsidR="00173C08" w:rsidRDefault="00173C08">
      <w:pPr>
        <w:shd w:val="clear" w:color="auto" w:fill="FFFFFF"/>
        <w:spacing w:before="40" w:after="40" w:line="240" w:lineRule="auto"/>
        <w:ind w:left="720" w:right="-80"/>
        <w:rPr>
          <w:rFonts w:ascii="Roboto" w:eastAsia="Roboto" w:hAnsi="Roboto" w:cs="Roboto"/>
          <w:color w:val="303030"/>
          <w:sz w:val="22"/>
          <w:szCs w:val="22"/>
        </w:rPr>
      </w:pPr>
    </w:p>
    <w:p w14:paraId="7AC2935E" w14:textId="77777777" w:rsidR="00173C08" w:rsidRDefault="00173C08">
      <w:pPr>
        <w:shd w:val="clear" w:color="auto" w:fill="FFFFFF"/>
        <w:spacing w:before="40" w:after="40" w:line="240" w:lineRule="auto"/>
        <w:ind w:left="720" w:right="-80"/>
        <w:rPr>
          <w:rFonts w:ascii="Roboto" w:eastAsia="Roboto" w:hAnsi="Roboto" w:cs="Roboto"/>
          <w:color w:val="303030"/>
          <w:sz w:val="22"/>
          <w:szCs w:val="22"/>
        </w:rPr>
      </w:pPr>
    </w:p>
    <w:p w14:paraId="159C74BD" w14:textId="77777777" w:rsidR="00173C08" w:rsidRDefault="00000000">
      <w:pPr>
        <w:pBdr>
          <w:top w:val="single" w:sz="6" w:space="4" w:color="B04E12"/>
          <w:left w:val="nil"/>
          <w:bottom w:val="single" w:sz="6" w:space="4" w:color="B04E12"/>
          <w:right w:val="nil"/>
          <w:between w:val="nil"/>
        </w:pBdr>
        <w:spacing w:before="200"/>
        <w:ind w:left="864" w:right="864"/>
        <w:jc w:val="center"/>
      </w:pPr>
      <w:r>
        <w:rPr>
          <w:rFonts w:ascii="Arial" w:eastAsia="Arial" w:hAnsi="Arial" w:cs="Arial"/>
          <w:i/>
          <w:sz w:val="28"/>
          <w:szCs w:val="28"/>
        </w:rPr>
        <w:t>Aktiv læring i trygt fellesskap</w:t>
      </w:r>
    </w:p>
    <w:p w14:paraId="2E37263E" w14:textId="77777777" w:rsidR="00173C08" w:rsidRDefault="00000000">
      <w:pPr>
        <w:pStyle w:val="Overskrift1"/>
        <w:spacing w:line="240" w:lineRule="auto"/>
        <w:rPr>
          <w:sz w:val="22"/>
          <w:szCs w:val="22"/>
        </w:rPr>
      </w:pPr>
      <w:r>
        <w:lastRenderedPageBreak/>
        <w:t>Organisering og arbeidsmetoder</w:t>
      </w:r>
    </w:p>
    <w:p w14:paraId="14C2D91D" w14:textId="77777777" w:rsidR="00173C08" w:rsidRDefault="00000000">
      <w:pPr>
        <w:shd w:val="clear" w:color="auto" w:fill="FFFFFF"/>
        <w:spacing w:before="280" w:after="280" w:line="240" w:lineRule="auto"/>
        <w:rPr>
          <w:rFonts w:ascii="Arial" w:eastAsia="Arial" w:hAnsi="Arial" w:cs="Arial"/>
          <w:sz w:val="22"/>
          <w:szCs w:val="22"/>
        </w:rPr>
      </w:pPr>
      <w:r>
        <w:rPr>
          <w:rFonts w:ascii="Arial" w:eastAsia="Arial" w:hAnsi="Arial" w:cs="Arial"/>
          <w:color w:val="0A3D51"/>
          <w:sz w:val="23"/>
          <w:szCs w:val="23"/>
        </w:rPr>
        <w:t xml:space="preserve">Hver dag: Høytlesing, Språkleker og begrepstrening. </w:t>
      </w:r>
      <w:r>
        <w:rPr>
          <w:rFonts w:ascii="Arial" w:eastAsia="Arial" w:hAnsi="Arial" w:cs="Arial"/>
          <w:color w:val="0A3D51"/>
          <w:sz w:val="23"/>
          <w:szCs w:val="23"/>
        </w:rPr>
        <w:br/>
      </w:r>
      <w:r>
        <w:rPr>
          <w:rFonts w:ascii="Arial" w:eastAsia="Arial" w:hAnsi="Arial" w:cs="Arial"/>
          <w:color w:val="0A3D51"/>
          <w:sz w:val="23"/>
          <w:szCs w:val="23"/>
        </w:rPr>
        <w:br/>
      </w:r>
      <w:r>
        <w:rPr>
          <w:rFonts w:ascii="Arial" w:eastAsia="Arial" w:hAnsi="Arial" w:cs="Arial"/>
          <w:sz w:val="22"/>
          <w:szCs w:val="22"/>
        </w:rPr>
        <w:t xml:space="preserve">Stasjoner 1 - 2 ganger i uken. Uteskole - alternative og konkrete måter og arbeider med leseopplæring.  </w:t>
      </w:r>
      <w:r>
        <w:rPr>
          <w:rFonts w:ascii="Arial" w:eastAsia="Arial" w:hAnsi="Arial" w:cs="Arial"/>
          <w:sz w:val="22"/>
          <w:szCs w:val="22"/>
        </w:rPr>
        <w:br/>
      </w:r>
      <w:r>
        <w:rPr>
          <w:rFonts w:ascii="Arial" w:eastAsia="Arial" w:hAnsi="Arial" w:cs="Arial"/>
          <w:sz w:val="22"/>
          <w:szCs w:val="22"/>
        </w:rPr>
        <w:br/>
      </w:r>
      <w:r>
        <w:rPr>
          <w:rFonts w:ascii="Arial" w:eastAsia="Arial" w:hAnsi="Arial" w:cs="Arial"/>
          <w:color w:val="0A3D51"/>
          <w:sz w:val="23"/>
          <w:szCs w:val="23"/>
        </w:rPr>
        <w:t xml:space="preserve">Bibliotek på timeplanen en gang i uken. Besøke biblioteket på Nesttun en gang i løpet av </w:t>
      </w:r>
      <w:proofErr w:type="gramStart"/>
      <w:r>
        <w:rPr>
          <w:rFonts w:ascii="Arial" w:eastAsia="Arial" w:hAnsi="Arial" w:cs="Arial"/>
          <w:color w:val="0A3D51"/>
          <w:sz w:val="23"/>
          <w:szCs w:val="23"/>
        </w:rPr>
        <w:t>2 .trinn</w:t>
      </w:r>
      <w:proofErr w:type="gramEnd"/>
      <w:r>
        <w:rPr>
          <w:rFonts w:ascii="Arial" w:eastAsia="Arial" w:hAnsi="Arial" w:cs="Arial"/>
          <w:color w:val="0A3D51"/>
          <w:sz w:val="23"/>
          <w:szCs w:val="23"/>
        </w:rPr>
        <w:t>. Bergen offentlige bibliotek</w:t>
      </w:r>
      <w:r>
        <w:rPr>
          <w:rFonts w:ascii="Arial" w:eastAsia="Arial" w:hAnsi="Arial" w:cs="Arial"/>
          <w:color w:val="0A3D51"/>
          <w:sz w:val="23"/>
          <w:szCs w:val="23"/>
        </w:rPr>
        <w:br/>
        <w:t>arrangerer ¨Leseknappen¨ for 2.trinn i februar</w:t>
      </w:r>
      <w:r>
        <w:rPr>
          <w:rFonts w:ascii="Arial" w:eastAsia="Arial" w:hAnsi="Arial" w:cs="Arial"/>
          <w:sz w:val="22"/>
          <w:szCs w:val="22"/>
        </w:rPr>
        <w:t xml:space="preserve"> </w:t>
      </w:r>
    </w:p>
    <w:p w14:paraId="120FF70B" w14:textId="77777777" w:rsidR="00173C08" w:rsidRDefault="00000000">
      <w:pPr>
        <w:spacing w:line="240" w:lineRule="auto"/>
        <w:rPr>
          <w:rFonts w:ascii="Arial" w:eastAsia="Arial" w:hAnsi="Arial" w:cs="Arial"/>
          <w:sz w:val="22"/>
          <w:szCs w:val="22"/>
        </w:rPr>
      </w:pPr>
      <w:r>
        <w:rPr>
          <w:rFonts w:ascii="Arial" w:eastAsia="Arial" w:hAnsi="Arial" w:cs="Arial"/>
          <w:sz w:val="22"/>
          <w:szCs w:val="22"/>
        </w:rPr>
        <w:t xml:space="preserve">Timeplanfestet intensiv opplæring 2 timer i uken. </w:t>
      </w:r>
    </w:p>
    <w:p w14:paraId="09851BBE" w14:textId="77777777" w:rsidR="00173C08" w:rsidRDefault="00000000">
      <w:pPr>
        <w:spacing w:line="240" w:lineRule="auto"/>
        <w:rPr>
          <w:rFonts w:ascii="Arial" w:eastAsia="Arial" w:hAnsi="Arial" w:cs="Arial"/>
          <w:sz w:val="22"/>
          <w:szCs w:val="22"/>
        </w:rPr>
      </w:pPr>
      <w:r>
        <w:rPr>
          <w:rFonts w:ascii="Arial" w:eastAsia="Arial" w:hAnsi="Arial" w:cs="Arial"/>
          <w:sz w:val="22"/>
          <w:szCs w:val="22"/>
        </w:rPr>
        <w:t>Tverrfaglig undervisning. Hjertet</w:t>
      </w:r>
    </w:p>
    <w:tbl>
      <w:tblPr>
        <w:tblStyle w:val="a3"/>
        <w:tblpPr w:leftFromText="180" w:rightFromText="180" w:topFromText="180" w:bottomFromText="180" w:horzAnchor="margin" w:tblpYSpec="top"/>
        <w:tblW w:w="35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525"/>
      </w:tblGrid>
      <w:tr w:rsidR="00173C08" w14:paraId="496A8DA2" w14:textId="77777777">
        <w:trPr>
          <w:trHeight w:val="3315"/>
        </w:trPr>
        <w:tc>
          <w:tcPr>
            <w:tcW w:w="3525" w:type="dxa"/>
            <w:tcBorders>
              <w:top w:val="nil"/>
              <w:left w:val="nil"/>
              <w:bottom w:val="nil"/>
              <w:right w:val="nil"/>
            </w:tcBorders>
            <w:shd w:val="clear" w:color="auto" w:fill="6FA8DC"/>
            <w:tcMar>
              <w:top w:w="0" w:type="dxa"/>
              <w:left w:w="0" w:type="dxa"/>
              <w:bottom w:w="0" w:type="dxa"/>
              <w:right w:w="0" w:type="dxa"/>
            </w:tcMar>
          </w:tcPr>
          <w:p w14:paraId="52860B15" w14:textId="77777777" w:rsidR="00173C08" w:rsidRDefault="00000000">
            <w:pPr>
              <w:pStyle w:val="Overskrift1"/>
              <w:spacing w:before="240" w:after="240" w:line="240" w:lineRule="auto"/>
              <w:jc w:val="center"/>
              <w:rPr>
                <w:color w:val="FFFFFF"/>
                <w:sz w:val="28"/>
                <w:szCs w:val="28"/>
              </w:rPr>
            </w:pPr>
            <w:r>
              <w:rPr>
                <w:color w:val="FFFFFF"/>
                <w:sz w:val="28"/>
                <w:szCs w:val="28"/>
              </w:rPr>
              <w:t>STASJONER</w:t>
            </w:r>
          </w:p>
          <w:p w14:paraId="7B641445" w14:textId="77777777" w:rsidR="00173C08" w:rsidRDefault="00000000">
            <w:pPr>
              <w:spacing w:before="240" w:after="240" w:line="240" w:lineRule="auto"/>
              <w:rPr>
                <w:sz w:val="22"/>
                <w:szCs w:val="22"/>
              </w:rPr>
            </w:pPr>
            <w:r>
              <w:rPr>
                <w:color w:val="FFFFFF"/>
              </w:rPr>
              <w:t xml:space="preserve"> </w:t>
            </w:r>
            <w:r>
              <w:rPr>
                <w:rFonts w:ascii="Arial" w:eastAsia="Arial" w:hAnsi="Arial" w:cs="Arial"/>
                <w:b/>
                <w:color w:val="000000"/>
                <w:sz w:val="22"/>
                <w:szCs w:val="22"/>
              </w:rPr>
              <w:t xml:space="preserve">Stasjoner </w:t>
            </w:r>
            <w:r>
              <w:rPr>
                <w:rFonts w:ascii="Arial" w:eastAsia="Arial" w:hAnsi="Arial" w:cs="Arial"/>
                <w:b/>
                <w:color w:val="000000"/>
                <w:sz w:val="22"/>
                <w:szCs w:val="22"/>
              </w:rPr>
              <w:br/>
            </w:r>
            <w:r>
              <w:rPr>
                <w:rFonts w:ascii="Arial" w:eastAsia="Arial" w:hAnsi="Arial" w:cs="Arial"/>
                <w:color w:val="000000"/>
                <w:sz w:val="22"/>
                <w:szCs w:val="22"/>
              </w:rPr>
              <w:t xml:space="preserve">Lesespill, leselotto, klypekort, bokstavhopping, modelkitt, stavelseshus og mye mye </w:t>
            </w:r>
            <w:proofErr w:type="gramStart"/>
            <w:r>
              <w:rPr>
                <w:rFonts w:ascii="Arial" w:eastAsia="Arial" w:hAnsi="Arial" w:cs="Arial"/>
                <w:color w:val="000000"/>
                <w:sz w:val="22"/>
                <w:szCs w:val="22"/>
              </w:rPr>
              <w:t>mer….</w:t>
            </w:r>
            <w:proofErr w:type="gramEnd"/>
          </w:p>
        </w:tc>
      </w:tr>
      <w:tr w:rsidR="00173C08" w14:paraId="312C0DAB" w14:textId="77777777">
        <w:trPr>
          <w:trHeight w:val="3315"/>
        </w:trPr>
        <w:tc>
          <w:tcPr>
            <w:tcW w:w="3525" w:type="dxa"/>
            <w:tcBorders>
              <w:top w:val="nil"/>
              <w:left w:val="nil"/>
              <w:bottom w:val="nil"/>
              <w:right w:val="nil"/>
            </w:tcBorders>
            <w:shd w:val="clear" w:color="auto" w:fill="6FA8DC"/>
            <w:tcMar>
              <w:top w:w="0" w:type="dxa"/>
              <w:left w:w="0" w:type="dxa"/>
              <w:bottom w:w="0" w:type="dxa"/>
              <w:right w:w="0" w:type="dxa"/>
            </w:tcMar>
          </w:tcPr>
          <w:p w14:paraId="17C84F5A" w14:textId="77777777" w:rsidR="00173C08" w:rsidRDefault="00000000">
            <w:pPr>
              <w:spacing w:before="240" w:after="240" w:line="240" w:lineRule="auto"/>
              <w:rPr>
                <w:rFonts w:ascii="Arial" w:eastAsia="Arial" w:hAnsi="Arial" w:cs="Arial"/>
                <w:b/>
                <w:sz w:val="22"/>
                <w:szCs w:val="22"/>
              </w:rPr>
            </w:pPr>
            <w:r>
              <w:rPr>
                <w:rFonts w:ascii="Arial" w:eastAsia="Arial" w:hAnsi="Arial" w:cs="Arial"/>
                <w:b/>
                <w:sz w:val="22"/>
                <w:szCs w:val="22"/>
              </w:rPr>
              <w:t>Skriv fine bokstaver</w:t>
            </w:r>
          </w:p>
          <w:p w14:paraId="7A98FED1" w14:textId="77777777" w:rsidR="00173C08" w:rsidRDefault="00000000">
            <w:pPr>
              <w:spacing w:before="240" w:after="240" w:line="240" w:lineRule="auto"/>
              <w:rPr>
                <w:rFonts w:ascii="Arial" w:eastAsia="Arial" w:hAnsi="Arial" w:cs="Arial"/>
                <w:b/>
                <w:sz w:val="22"/>
                <w:szCs w:val="22"/>
              </w:rPr>
            </w:pPr>
            <w:r>
              <w:rPr>
                <w:rFonts w:ascii="Arial" w:eastAsia="Arial" w:hAnsi="Arial" w:cs="Arial"/>
                <w:b/>
                <w:sz w:val="22"/>
                <w:szCs w:val="22"/>
              </w:rPr>
              <w:t>Lesestrategi</w:t>
            </w:r>
          </w:p>
          <w:p w14:paraId="5A7490EF" w14:textId="77777777" w:rsidR="00173C08" w:rsidRDefault="00173C08">
            <w:pPr>
              <w:spacing w:before="240" w:after="240" w:line="240" w:lineRule="auto"/>
              <w:rPr>
                <w:rFonts w:ascii="Arial" w:eastAsia="Arial" w:hAnsi="Arial" w:cs="Arial"/>
                <w:b/>
                <w:sz w:val="22"/>
                <w:szCs w:val="22"/>
              </w:rPr>
            </w:pPr>
          </w:p>
          <w:p w14:paraId="44E90826" w14:textId="77777777" w:rsidR="00173C08" w:rsidRDefault="00173C08">
            <w:pPr>
              <w:spacing w:before="240" w:after="240" w:line="240" w:lineRule="auto"/>
              <w:rPr>
                <w:rFonts w:ascii="Arial" w:eastAsia="Arial" w:hAnsi="Arial" w:cs="Arial"/>
                <w:b/>
                <w:sz w:val="22"/>
                <w:szCs w:val="22"/>
              </w:rPr>
            </w:pPr>
          </w:p>
          <w:p w14:paraId="3AEA8627" w14:textId="77777777" w:rsidR="00173C08" w:rsidRDefault="00173C08">
            <w:pPr>
              <w:spacing w:before="240" w:after="240" w:line="240" w:lineRule="auto"/>
              <w:rPr>
                <w:rFonts w:ascii="Arial" w:eastAsia="Arial" w:hAnsi="Arial" w:cs="Arial"/>
                <w:b/>
                <w:sz w:val="22"/>
                <w:szCs w:val="22"/>
              </w:rPr>
            </w:pPr>
          </w:p>
          <w:p w14:paraId="522952AB" w14:textId="77777777" w:rsidR="00173C08" w:rsidRDefault="00173C08">
            <w:pPr>
              <w:spacing w:before="240" w:after="240"/>
              <w:rPr>
                <w:rFonts w:ascii="Arial" w:eastAsia="Arial" w:hAnsi="Arial" w:cs="Arial"/>
                <w:b/>
                <w:sz w:val="22"/>
                <w:szCs w:val="22"/>
              </w:rPr>
            </w:pPr>
          </w:p>
          <w:p w14:paraId="1655556C" w14:textId="77777777" w:rsidR="00173C08" w:rsidRDefault="00000000">
            <w:pPr>
              <w:spacing w:before="240" w:after="240" w:line="240" w:lineRule="auto"/>
              <w:rPr>
                <w:rFonts w:ascii="Arial" w:eastAsia="Arial" w:hAnsi="Arial" w:cs="Arial"/>
                <w:b/>
                <w:sz w:val="22"/>
                <w:szCs w:val="22"/>
              </w:rPr>
            </w:pPr>
            <w:r>
              <w:rPr>
                <w:rFonts w:ascii="Arial" w:eastAsia="Arial" w:hAnsi="Arial" w:cs="Arial"/>
                <w:b/>
                <w:sz w:val="22"/>
                <w:szCs w:val="22"/>
              </w:rPr>
              <w:t xml:space="preserve">  </w:t>
            </w:r>
          </w:p>
          <w:p w14:paraId="62BAC7E8" w14:textId="77777777" w:rsidR="00173C08" w:rsidRDefault="00000000">
            <w:pPr>
              <w:spacing w:before="240" w:after="240" w:line="240" w:lineRule="auto"/>
              <w:rPr>
                <w:rFonts w:ascii="Arial" w:eastAsia="Arial" w:hAnsi="Arial" w:cs="Arial"/>
                <w:b/>
                <w:sz w:val="22"/>
                <w:szCs w:val="22"/>
              </w:rPr>
            </w:pPr>
            <w:r>
              <w:rPr>
                <w:rFonts w:ascii="Arial" w:eastAsia="Arial" w:hAnsi="Arial" w:cs="Arial"/>
                <w:b/>
                <w:sz w:val="22"/>
                <w:szCs w:val="22"/>
              </w:rPr>
              <w:t xml:space="preserve"> </w:t>
            </w:r>
          </w:p>
          <w:p w14:paraId="3293E78C" w14:textId="77777777" w:rsidR="00173C08" w:rsidRDefault="00173C08">
            <w:pPr>
              <w:spacing w:before="240" w:after="240" w:line="240" w:lineRule="auto"/>
              <w:rPr>
                <w:rFonts w:ascii="Arial" w:eastAsia="Arial" w:hAnsi="Arial" w:cs="Arial"/>
                <w:b/>
                <w:sz w:val="22"/>
                <w:szCs w:val="22"/>
              </w:rPr>
            </w:pPr>
          </w:p>
          <w:p w14:paraId="6F26BEA6" w14:textId="77777777" w:rsidR="00173C08" w:rsidRDefault="00173C08">
            <w:pPr>
              <w:spacing w:before="240" w:after="240" w:line="240" w:lineRule="auto"/>
              <w:rPr>
                <w:rFonts w:ascii="Arial" w:eastAsia="Arial" w:hAnsi="Arial" w:cs="Arial"/>
                <w:b/>
                <w:sz w:val="22"/>
                <w:szCs w:val="22"/>
              </w:rPr>
            </w:pPr>
          </w:p>
          <w:p w14:paraId="3C6CC983" w14:textId="77777777" w:rsidR="00173C08" w:rsidRDefault="00173C08">
            <w:pPr>
              <w:spacing w:after="0" w:line="240" w:lineRule="auto"/>
            </w:pPr>
          </w:p>
          <w:p w14:paraId="347B6CF3" w14:textId="77777777" w:rsidR="00173C08" w:rsidRDefault="00173C08">
            <w:pPr>
              <w:spacing w:after="0" w:line="240" w:lineRule="auto"/>
            </w:pPr>
          </w:p>
          <w:p w14:paraId="7E0F6F41" w14:textId="77777777" w:rsidR="00173C08" w:rsidRDefault="00173C08">
            <w:pPr>
              <w:spacing w:before="240" w:after="240" w:line="240" w:lineRule="auto"/>
            </w:pPr>
          </w:p>
        </w:tc>
      </w:tr>
    </w:tbl>
    <w:p w14:paraId="0215391C" w14:textId="77777777" w:rsidR="00173C08" w:rsidRDefault="00000000">
      <w:pPr>
        <w:pStyle w:val="Overskrift1"/>
        <w:spacing w:line="240" w:lineRule="auto"/>
      </w:pPr>
      <w:r>
        <w:t xml:space="preserve">Verktøy </w:t>
      </w:r>
      <w:r>
        <w:rPr>
          <w:noProof/>
        </w:rPr>
        <w:drawing>
          <wp:anchor distT="114300" distB="114300" distL="114300" distR="114300" simplePos="0" relativeHeight="251658240" behindDoc="0" locked="0" layoutInCell="1" hidden="0" allowOverlap="1" wp14:anchorId="7908D9C7" wp14:editId="6397A2A0">
            <wp:simplePos x="0" y="0"/>
            <wp:positionH relativeFrom="column">
              <wp:posOffset>171450</wp:posOffset>
            </wp:positionH>
            <wp:positionV relativeFrom="paragraph">
              <wp:posOffset>457200</wp:posOffset>
            </wp:positionV>
            <wp:extent cx="1800225" cy="2543175"/>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800225" cy="2543175"/>
                    </a:xfrm>
                    <a:prstGeom prst="rect">
                      <a:avLst/>
                    </a:prstGeom>
                    <a:ln/>
                  </pic:spPr>
                </pic:pic>
              </a:graphicData>
            </a:graphic>
          </wp:anchor>
        </w:drawing>
      </w:r>
    </w:p>
    <w:p w14:paraId="033C8E70" w14:textId="77777777" w:rsidR="00173C08" w:rsidRDefault="00000000">
      <w:pPr>
        <w:spacing w:line="240" w:lineRule="auto"/>
        <w:rPr>
          <w:rFonts w:ascii="Arial" w:eastAsia="Arial" w:hAnsi="Arial" w:cs="Arial"/>
          <w:sz w:val="22"/>
          <w:szCs w:val="22"/>
        </w:rPr>
      </w:pPr>
      <w:r>
        <w:rPr>
          <w:rFonts w:ascii="Arial" w:eastAsia="Arial" w:hAnsi="Arial" w:cs="Arial"/>
          <w:sz w:val="22"/>
          <w:szCs w:val="22"/>
        </w:rPr>
        <w:t>Salto 2 lesebok og arbeidsbok, Salto uteskole</w:t>
      </w:r>
      <w:r>
        <w:rPr>
          <w:rFonts w:ascii="Arial" w:eastAsia="Arial" w:hAnsi="Arial" w:cs="Arial"/>
          <w:sz w:val="22"/>
          <w:szCs w:val="22"/>
        </w:rPr>
        <w:br/>
        <w:t>Språkverkstedet (Lyster)</w:t>
      </w:r>
      <w:r>
        <w:rPr>
          <w:rFonts w:ascii="Arial" w:eastAsia="Arial" w:hAnsi="Arial" w:cs="Arial"/>
          <w:sz w:val="22"/>
          <w:szCs w:val="22"/>
        </w:rPr>
        <w:br/>
      </w:r>
      <w:proofErr w:type="gramStart"/>
      <w:r>
        <w:rPr>
          <w:rFonts w:ascii="Arial" w:eastAsia="Arial" w:hAnsi="Arial" w:cs="Arial"/>
          <w:sz w:val="22"/>
          <w:szCs w:val="22"/>
        </w:rPr>
        <w:t>Språkleker  (</w:t>
      </w:r>
      <w:proofErr w:type="gramEnd"/>
      <w:r>
        <w:rPr>
          <w:rFonts w:ascii="Arial" w:eastAsia="Arial" w:hAnsi="Arial" w:cs="Arial"/>
          <w:sz w:val="22"/>
          <w:szCs w:val="22"/>
        </w:rPr>
        <w:t>Jørgen Frost), Språksprell, Skolestudio for voksne</w:t>
      </w:r>
    </w:p>
    <w:p w14:paraId="4531190F" w14:textId="77777777" w:rsidR="00173C08" w:rsidRDefault="00000000">
      <w:pPr>
        <w:spacing w:line="240" w:lineRule="auto"/>
        <w:rPr>
          <w:rFonts w:ascii="Arial" w:eastAsia="Arial" w:hAnsi="Arial" w:cs="Arial"/>
          <w:sz w:val="22"/>
          <w:szCs w:val="22"/>
        </w:rPr>
      </w:pPr>
      <w:r>
        <w:rPr>
          <w:rFonts w:ascii="Arial" w:eastAsia="Arial" w:hAnsi="Arial" w:cs="Arial"/>
          <w:sz w:val="22"/>
          <w:szCs w:val="22"/>
        </w:rPr>
        <w:t xml:space="preserve">s: skole: kaland skole: lesekurs: </w:t>
      </w:r>
      <w:proofErr w:type="gramStart"/>
      <w:r>
        <w:rPr>
          <w:rFonts w:ascii="Arial" w:eastAsia="Arial" w:hAnsi="Arial" w:cs="Arial"/>
          <w:sz w:val="22"/>
          <w:szCs w:val="22"/>
        </w:rPr>
        <w:t>fokus</w:t>
      </w:r>
      <w:proofErr w:type="gramEnd"/>
      <w:r>
        <w:rPr>
          <w:rFonts w:ascii="Arial" w:eastAsia="Arial" w:hAnsi="Arial" w:cs="Arial"/>
          <w:sz w:val="22"/>
          <w:szCs w:val="22"/>
        </w:rPr>
        <w:t xml:space="preserve"> på skriving 1- 4</w:t>
      </w:r>
      <w:r>
        <w:rPr>
          <w:rFonts w:ascii="Arial" w:eastAsia="Arial" w:hAnsi="Arial" w:cs="Arial"/>
          <w:sz w:val="22"/>
          <w:szCs w:val="22"/>
        </w:rPr>
        <w:br/>
        <w:t>s: skole: kaland skole: lesekurs: alle må lese mye</w:t>
      </w:r>
      <w:r>
        <w:rPr>
          <w:rFonts w:ascii="Arial" w:eastAsia="Arial" w:hAnsi="Arial" w:cs="Arial"/>
          <w:sz w:val="22"/>
          <w:szCs w:val="22"/>
        </w:rPr>
        <w:br/>
      </w:r>
      <w:r>
        <w:rPr>
          <w:rFonts w:ascii="Arial" w:eastAsia="Arial" w:hAnsi="Arial" w:cs="Arial"/>
          <w:sz w:val="22"/>
          <w:szCs w:val="22"/>
        </w:rPr>
        <w:br/>
      </w:r>
      <w:r>
        <w:rPr>
          <w:rFonts w:ascii="Arial" w:eastAsia="Arial" w:hAnsi="Arial" w:cs="Arial"/>
          <w:sz w:val="22"/>
          <w:szCs w:val="22"/>
        </w:rPr>
        <w:br/>
      </w:r>
    </w:p>
    <w:p w14:paraId="079B3209" w14:textId="77777777" w:rsidR="00173C08" w:rsidRDefault="00000000">
      <w:pPr>
        <w:pStyle w:val="Overskrift1"/>
      </w:pPr>
      <w:r>
        <w:t xml:space="preserve">kartlegging </w:t>
      </w:r>
    </w:p>
    <w:p w14:paraId="67DB2A15" w14:textId="77777777" w:rsidR="00173C08" w:rsidRDefault="00000000">
      <w:pPr>
        <w:spacing w:after="0" w:line="240" w:lineRule="auto"/>
        <w:rPr>
          <w:rFonts w:ascii="Arial" w:eastAsia="Arial" w:hAnsi="Arial" w:cs="Arial"/>
          <w:sz w:val="22"/>
          <w:szCs w:val="22"/>
        </w:rPr>
      </w:pPr>
      <w:r>
        <w:rPr>
          <w:rFonts w:ascii="Arial" w:eastAsia="Arial" w:hAnsi="Arial" w:cs="Arial"/>
          <w:sz w:val="22"/>
          <w:szCs w:val="22"/>
        </w:rPr>
        <w:t xml:space="preserve">Vi kartlegger for å vite hvor eleven er i leseutviklingen. Har noen behov for ekstra støtte? Skal noen bli med på intensiv opplæring i en periode? Hvem skal hvor når vi nivådeler i Leseløft? Må vi justere undervisningen eller repetere noe? </w:t>
      </w:r>
    </w:p>
    <w:p w14:paraId="5DEA44EA" w14:textId="77777777" w:rsidR="00173C08" w:rsidRDefault="00173C08">
      <w:pPr>
        <w:spacing w:after="0" w:line="240" w:lineRule="auto"/>
        <w:rPr>
          <w:rFonts w:ascii="Arial" w:eastAsia="Arial" w:hAnsi="Arial" w:cs="Arial"/>
          <w:b/>
          <w:color w:val="000000"/>
          <w:sz w:val="22"/>
          <w:szCs w:val="22"/>
        </w:rPr>
      </w:pPr>
    </w:p>
    <w:p w14:paraId="7F62A450" w14:textId="77777777" w:rsidR="00173C08" w:rsidRDefault="00000000">
      <w:pPr>
        <w:rPr>
          <w:rFonts w:ascii="Arial" w:eastAsia="Arial" w:hAnsi="Arial" w:cs="Arial"/>
          <w:sz w:val="22"/>
          <w:szCs w:val="22"/>
        </w:rPr>
      </w:pPr>
      <w:r>
        <w:rPr>
          <w:rFonts w:ascii="Arial" w:eastAsia="Arial" w:hAnsi="Arial" w:cs="Arial"/>
          <w:b/>
          <w:sz w:val="22"/>
          <w:szCs w:val="22"/>
        </w:rPr>
        <w:t xml:space="preserve">Salto </w:t>
      </w:r>
      <w:proofErr w:type="gramStart"/>
      <w:r>
        <w:rPr>
          <w:rFonts w:ascii="Arial" w:eastAsia="Arial" w:hAnsi="Arial" w:cs="Arial"/>
          <w:b/>
          <w:sz w:val="22"/>
          <w:szCs w:val="22"/>
        </w:rPr>
        <w:t>kartlegging</w:t>
      </w:r>
      <w:r>
        <w:rPr>
          <w:rFonts w:ascii="Arial" w:eastAsia="Arial" w:hAnsi="Arial" w:cs="Arial"/>
          <w:sz w:val="22"/>
          <w:szCs w:val="22"/>
        </w:rPr>
        <w:t>:  1.</w:t>
      </w:r>
      <w:proofErr w:type="gramEnd"/>
      <w:r>
        <w:rPr>
          <w:rFonts w:ascii="Arial" w:eastAsia="Arial" w:hAnsi="Arial" w:cs="Arial"/>
          <w:sz w:val="22"/>
          <w:szCs w:val="22"/>
        </w:rPr>
        <w:t xml:space="preserve"> trinns og 2. trinns kartlegging.</w:t>
      </w:r>
    </w:p>
    <w:p w14:paraId="06469311" w14:textId="77777777" w:rsidR="00173C08" w:rsidRDefault="00000000">
      <w:pPr>
        <w:rPr>
          <w:rFonts w:ascii="Arial" w:eastAsia="Arial" w:hAnsi="Arial" w:cs="Arial"/>
          <w:sz w:val="22"/>
          <w:szCs w:val="22"/>
        </w:rPr>
      </w:pPr>
      <w:r>
        <w:rPr>
          <w:rFonts w:ascii="Arial" w:eastAsia="Arial" w:hAnsi="Arial" w:cs="Arial"/>
          <w:sz w:val="22"/>
          <w:szCs w:val="22"/>
        </w:rPr>
        <w:t>Carlsten. Høst (september). Vår (mars? etter 2 leseløft?)</w:t>
      </w:r>
    </w:p>
    <w:p w14:paraId="5C84AC58" w14:textId="77777777" w:rsidR="00173C08" w:rsidRDefault="00173C08">
      <w:pPr>
        <w:rPr>
          <w:rFonts w:ascii="Arial" w:eastAsia="Arial" w:hAnsi="Arial" w:cs="Arial"/>
          <w:sz w:val="22"/>
          <w:szCs w:val="22"/>
        </w:rPr>
      </w:pPr>
    </w:p>
    <w:p w14:paraId="68D49C82" w14:textId="77777777" w:rsidR="00173C08" w:rsidRDefault="00173C08">
      <w:pPr>
        <w:rPr>
          <w:rFonts w:ascii="Arial" w:eastAsia="Arial" w:hAnsi="Arial" w:cs="Arial"/>
          <w:sz w:val="22"/>
          <w:szCs w:val="22"/>
        </w:rPr>
      </w:pPr>
    </w:p>
    <w:p w14:paraId="3F8520B0" w14:textId="77777777" w:rsidR="00173C08" w:rsidRDefault="00173C08">
      <w:pPr>
        <w:rPr>
          <w:rFonts w:ascii="Arial" w:eastAsia="Arial" w:hAnsi="Arial" w:cs="Arial"/>
          <w:sz w:val="22"/>
          <w:szCs w:val="22"/>
        </w:rPr>
      </w:pPr>
    </w:p>
    <w:p w14:paraId="7143C445" w14:textId="77777777" w:rsidR="00173C08" w:rsidRDefault="00173C08">
      <w:pPr>
        <w:rPr>
          <w:rFonts w:ascii="Arial" w:eastAsia="Arial" w:hAnsi="Arial" w:cs="Arial"/>
          <w:sz w:val="22"/>
          <w:szCs w:val="22"/>
        </w:rPr>
      </w:pPr>
    </w:p>
    <w:p w14:paraId="4FCD7E15" w14:textId="77777777" w:rsidR="00173C08" w:rsidRDefault="00173C08">
      <w:pPr>
        <w:rPr>
          <w:rFonts w:ascii="Arial" w:eastAsia="Arial" w:hAnsi="Arial" w:cs="Arial"/>
          <w:sz w:val="22"/>
          <w:szCs w:val="22"/>
        </w:rPr>
      </w:pPr>
    </w:p>
    <w:p w14:paraId="196ABE94" w14:textId="77777777" w:rsidR="00173C08" w:rsidRDefault="00173C08">
      <w:pPr>
        <w:rPr>
          <w:rFonts w:ascii="Arial" w:eastAsia="Arial" w:hAnsi="Arial" w:cs="Arial"/>
          <w:sz w:val="22"/>
          <w:szCs w:val="22"/>
        </w:rPr>
      </w:pPr>
    </w:p>
    <w:p w14:paraId="2F1DEA2A" w14:textId="77777777" w:rsidR="00173C08" w:rsidRDefault="00000000">
      <w:pPr>
        <w:pBdr>
          <w:top w:val="single" w:sz="6" w:space="4" w:color="B04E12"/>
          <w:left w:val="nil"/>
          <w:bottom w:val="single" w:sz="6" w:space="4" w:color="B04E12"/>
          <w:right w:val="nil"/>
          <w:between w:val="nil"/>
        </w:pBdr>
        <w:spacing w:before="200"/>
        <w:ind w:left="864" w:right="864"/>
        <w:jc w:val="center"/>
        <w:rPr>
          <w:rFonts w:ascii="Arial" w:eastAsia="Arial" w:hAnsi="Arial" w:cs="Arial"/>
          <w:sz w:val="22"/>
          <w:szCs w:val="22"/>
        </w:rPr>
      </w:pPr>
      <w:r>
        <w:rPr>
          <w:rFonts w:ascii="Arial" w:eastAsia="Arial" w:hAnsi="Arial" w:cs="Arial"/>
          <w:i/>
          <w:sz w:val="28"/>
          <w:szCs w:val="28"/>
        </w:rPr>
        <w:t>Aktiv læring i trygt fellesskap</w:t>
      </w:r>
    </w:p>
    <w:p w14:paraId="29AD2227" w14:textId="77777777" w:rsidR="00173C08" w:rsidRDefault="00173C08">
      <w:pPr>
        <w:pBdr>
          <w:top w:val="single" w:sz="6" w:space="4" w:color="B04E12"/>
          <w:left w:val="nil"/>
          <w:bottom w:val="single" w:sz="6" w:space="4" w:color="B04E12"/>
          <w:right w:val="nil"/>
          <w:between w:val="nil"/>
        </w:pBdr>
        <w:spacing w:before="200"/>
        <w:ind w:left="864" w:right="864"/>
        <w:jc w:val="center"/>
        <w:rPr>
          <w:rFonts w:ascii="Arial" w:eastAsia="Arial" w:hAnsi="Arial" w:cs="Arial"/>
          <w:color w:val="000000"/>
          <w:sz w:val="22"/>
          <w:szCs w:val="22"/>
        </w:rPr>
      </w:pPr>
    </w:p>
    <w:sectPr w:rsidR="00173C08">
      <w:headerReference w:type="default" r:id="rId9"/>
      <w:pgSz w:w="11906" w:h="16838"/>
      <w:pgMar w:top="792" w:right="720" w:bottom="720" w:left="72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C3AF3C" w14:textId="77777777" w:rsidR="00E346EC" w:rsidRDefault="00E346EC">
      <w:pPr>
        <w:spacing w:after="0" w:line="240" w:lineRule="auto"/>
      </w:pPr>
      <w:r>
        <w:separator/>
      </w:r>
    </w:p>
  </w:endnote>
  <w:endnote w:type="continuationSeparator" w:id="0">
    <w:p w14:paraId="4670A2E2" w14:textId="77777777" w:rsidR="00E346EC" w:rsidRDefault="00E346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Georgia">
    <w:panose1 w:val="02040502050405020303"/>
    <w:charset w:val="00"/>
    <w:family w:val="roman"/>
    <w:pitch w:val="variable"/>
    <w:sig w:usb0="00000287" w:usb1="00000000" w:usb2="00000000" w:usb3="00000000" w:csb0="0000009F" w:csb1="00000000"/>
    <w:embedRegular r:id="rId1" w:fontKey="{63062E2B-6EB1-4405-87A2-41D8694B83B9}"/>
    <w:embedBold r:id="rId2" w:fontKey="{CF87E576-A719-4E6D-AD0B-8B53EB05C2B6}"/>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embedRegular r:id="rId3" w:fontKey="{B4B2016D-3B19-46BB-B581-78ED3F7A367F}"/>
  </w:font>
  <w:font w:name="Calibri">
    <w:panose1 w:val="020F0502020204030204"/>
    <w:charset w:val="00"/>
    <w:family w:val="swiss"/>
    <w:pitch w:val="variable"/>
    <w:sig w:usb0="E4002EFF" w:usb1="C000247B" w:usb2="00000009" w:usb3="00000000" w:csb0="000001FF" w:csb1="00000000"/>
    <w:embedRegular r:id="rId4" w:fontKey="{4A1D1260-8BF5-4A27-AFE3-BB663720A78F}"/>
  </w:font>
  <w:font w:name="Cambria">
    <w:panose1 w:val="02040503050406030204"/>
    <w:charset w:val="00"/>
    <w:family w:val="roman"/>
    <w:pitch w:val="variable"/>
    <w:sig w:usb0="E00006FF" w:usb1="420024FF" w:usb2="02000000" w:usb3="00000000" w:csb0="0000019F" w:csb1="00000000"/>
    <w:embedRegular r:id="rId5" w:fontKey="{ABD67F01-2CA8-46D8-9536-A09B19687D62}"/>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677964" w14:textId="77777777" w:rsidR="00E346EC" w:rsidRDefault="00E346EC">
      <w:pPr>
        <w:spacing w:after="0" w:line="240" w:lineRule="auto"/>
      </w:pPr>
      <w:r>
        <w:separator/>
      </w:r>
    </w:p>
  </w:footnote>
  <w:footnote w:type="continuationSeparator" w:id="0">
    <w:p w14:paraId="3F8AE739" w14:textId="77777777" w:rsidR="00E346EC" w:rsidRDefault="00E346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FF4AA2" w14:textId="77777777" w:rsidR="00173C08" w:rsidRDefault="00173C08">
    <w:pPr>
      <w:pBdr>
        <w:top w:val="nil"/>
        <w:left w:val="nil"/>
        <w:bottom w:val="nil"/>
        <w:right w:val="nil"/>
        <w:between w:val="nil"/>
      </w:pBdr>
      <w:tabs>
        <w:tab w:val="center" w:pos="4680"/>
        <w:tab w:val="right" w:pos="9360"/>
      </w:tabs>
      <w:spacing w:after="0" w:line="240" w:lineRule="auto"/>
    </w:pPr>
  </w:p>
  <w:p w14:paraId="40DEFF05" w14:textId="77777777" w:rsidR="00173C08" w:rsidRDefault="00173C08">
    <w:pPr>
      <w:pBdr>
        <w:top w:val="nil"/>
        <w:left w:val="nil"/>
        <w:bottom w:val="nil"/>
        <w:right w:val="nil"/>
        <w:between w:val="nil"/>
      </w:pBdr>
      <w:tabs>
        <w:tab w:val="center" w:pos="4680"/>
        <w:tab w:val="right" w:pos="9360"/>
      </w:tabs>
      <w:spacing w:after="0" w:line="240" w:lineRule="aut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3C08"/>
    <w:rsid w:val="00173C08"/>
    <w:rsid w:val="007B0179"/>
    <w:rsid w:val="00A17A34"/>
    <w:rsid w:val="00E346E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17F1F"/>
  <w15:docId w15:val="{74690401-38AE-43ED-BEAE-78B7248C8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Georgia" w:eastAsia="Georgia" w:hAnsi="Georgia" w:cs="Georgia"/>
        <w:color w:val="404040"/>
        <w:lang w:val="nb-NO" w:eastAsia="nb-NO" w:bidi="ar-SA"/>
      </w:rPr>
    </w:rPrDefault>
    <w:pPrDefault>
      <w:pPr>
        <w:spacing w:after="20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uiPriority w:val="9"/>
    <w:qFormat/>
    <w:pPr>
      <w:keepNext/>
      <w:keepLines/>
      <w:spacing w:before="360" w:after="140"/>
      <w:outlineLvl w:val="0"/>
    </w:pPr>
    <w:rPr>
      <w:rFonts w:ascii="Arial" w:eastAsia="Arial" w:hAnsi="Arial" w:cs="Arial"/>
      <w:b/>
      <w:smallCaps/>
      <w:color w:val="B04E12"/>
      <w:sz w:val="24"/>
      <w:szCs w:val="24"/>
    </w:rPr>
  </w:style>
  <w:style w:type="paragraph" w:styleId="Overskrift2">
    <w:name w:val="heading 2"/>
    <w:basedOn w:val="Normal"/>
    <w:next w:val="Normal"/>
    <w:uiPriority w:val="9"/>
    <w:unhideWhenUsed/>
    <w:qFormat/>
    <w:pPr>
      <w:keepNext/>
      <w:keepLines/>
      <w:spacing w:before="200" w:after="120" w:line="240" w:lineRule="auto"/>
      <w:outlineLvl w:val="1"/>
    </w:pPr>
    <w:rPr>
      <w:rFonts w:ascii="Arial" w:eastAsia="Arial" w:hAnsi="Arial" w:cs="Arial"/>
      <w:color w:val="B04E12"/>
      <w:sz w:val="24"/>
      <w:szCs w:val="24"/>
    </w:rPr>
  </w:style>
  <w:style w:type="paragraph" w:styleId="Overskrift3">
    <w:name w:val="heading 3"/>
    <w:basedOn w:val="Normal"/>
    <w:next w:val="Normal"/>
    <w:uiPriority w:val="9"/>
    <w:semiHidden/>
    <w:unhideWhenUsed/>
    <w:qFormat/>
    <w:pPr>
      <w:keepNext/>
      <w:keepLines/>
      <w:spacing w:before="120" w:after="0"/>
      <w:outlineLvl w:val="2"/>
    </w:pPr>
    <w:rPr>
      <w:b/>
    </w:rPr>
  </w:style>
  <w:style w:type="paragraph" w:styleId="Overskrift4">
    <w:name w:val="heading 4"/>
    <w:basedOn w:val="Normal"/>
    <w:next w:val="Normal"/>
    <w:uiPriority w:val="9"/>
    <w:semiHidden/>
    <w:unhideWhenUsed/>
    <w:qFormat/>
    <w:pPr>
      <w:keepNext/>
      <w:keepLines/>
      <w:spacing w:before="160" w:after="0"/>
      <w:outlineLvl w:val="3"/>
    </w:pPr>
    <w:rPr>
      <w:rFonts w:ascii="Arial" w:eastAsia="Arial" w:hAnsi="Arial" w:cs="Arial"/>
    </w:rPr>
  </w:style>
  <w:style w:type="paragraph" w:styleId="Overskrift5">
    <w:name w:val="heading 5"/>
    <w:basedOn w:val="Normal"/>
    <w:next w:val="Normal"/>
    <w:uiPriority w:val="9"/>
    <w:semiHidden/>
    <w:unhideWhenUsed/>
    <w:qFormat/>
    <w:pPr>
      <w:keepNext/>
      <w:keepLines/>
      <w:spacing w:before="40" w:after="0"/>
      <w:outlineLvl w:val="4"/>
    </w:pPr>
    <w:rPr>
      <w:rFonts w:ascii="Arial" w:eastAsia="Arial" w:hAnsi="Arial" w:cs="Arial"/>
      <w:color w:val="B04E12"/>
    </w:rPr>
  </w:style>
  <w:style w:type="paragraph" w:styleId="Overskrift6">
    <w:name w:val="heading 6"/>
    <w:basedOn w:val="Normal"/>
    <w:next w:val="Normal"/>
    <w:uiPriority w:val="9"/>
    <w:semiHidden/>
    <w:unhideWhenUsed/>
    <w:qFormat/>
    <w:pPr>
      <w:keepNext/>
      <w:keepLines/>
      <w:spacing w:before="200" w:after="40"/>
      <w:outlineLvl w:val="5"/>
    </w:pPr>
    <w:rPr>
      <w:b/>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tel">
    <w:name w:val="Title"/>
    <w:basedOn w:val="Normal"/>
    <w:next w:val="Normal"/>
    <w:uiPriority w:val="10"/>
    <w:qFormat/>
    <w:pPr>
      <w:spacing w:before="120" w:after="0" w:line="204" w:lineRule="auto"/>
    </w:pPr>
    <w:rPr>
      <w:rFonts w:ascii="Arial" w:eastAsia="Arial" w:hAnsi="Arial" w:cs="Arial"/>
      <w:b/>
      <w:smallCaps/>
      <w:sz w:val="78"/>
      <w:szCs w:val="78"/>
    </w:rPr>
  </w:style>
  <w:style w:type="table" w:customStyle="1" w:styleId="TableNormal0">
    <w:name w:val="Table Normal"/>
    <w:tblPr>
      <w:tblCellMar>
        <w:top w:w="0" w:type="dxa"/>
        <w:left w:w="0" w:type="dxa"/>
        <w:bottom w:w="0" w:type="dxa"/>
        <w:right w:w="0" w:type="dxa"/>
      </w:tblCellMar>
    </w:tblPr>
  </w:style>
  <w:style w:type="paragraph" w:styleId="Undertittel">
    <w:name w:val="Subtitle"/>
    <w:basedOn w:val="Normal"/>
    <w:next w:val="Normal"/>
    <w:uiPriority w:val="11"/>
    <w:qFormat/>
    <w:pPr>
      <w:spacing w:before="240" w:after="600" w:line="240" w:lineRule="auto"/>
    </w:pPr>
    <w:rPr>
      <w:rFonts w:ascii="Arial" w:eastAsia="Arial" w:hAnsi="Arial" w:cs="Arial"/>
      <w:color w:val="5A5A5A"/>
      <w:sz w:val="24"/>
      <w:szCs w:val="24"/>
    </w:rPr>
  </w:style>
  <w:style w:type="table" w:customStyle="1" w:styleId="a">
    <w:basedOn w:val="TableNormal0"/>
    <w:tblPr>
      <w:tblStyleRowBandSize w:val="1"/>
      <w:tblStyleColBandSize w:val="1"/>
      <w:tblCellMar>
        <w:top w:w="0" w:type="dxa"/>
        <w:left w:w="0" w:type="dxa"/>
        <w:bottom w:w="0" w:type="dxa"/>
        <w:right w:w="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customStyle="1" w:styleId="a1">
    <w:basedOn w:val="TableNormal0"/>
    <w:tblPr>
      <w:tblStyleRowBandSize w:val="1"/>
      <w:tblStyleColBandSize w:val="1"/>
      <w:tblCellMar>
        <w:top w:w="100" w:type="dxa"/>
        <w:left w:w="100" w:type="dxa"/>
        <w:bottom w:w="100" w:type="dxa"/>
        <w:right w:w="100" w:type="dxa"/>
      </w:tblCellMar>
    </w:tblPr>
  </w:style>
  <w:style w:type="table" w:customStyle="1" w:styleId="a2">
    <w:basedOn w:val="TableNormal0"/>
    <w:tblPr>
      <w:tblStyleRowBandSize w:val="1"/>
      <w:tblStyleColBandSize w:val="1"/>
      <w:tblCellMar>
        <w:top w:w="0" w:type="dxa"/>
        <w:left w:w="0" w:type="dxa"/>
        <w:bottom w:w="0" w:type="dxa"/>
        <w:right w:w="0" w:type="dxa"/>
      </w:tblCellMar>
    </w:tblPr>
  </w:style>
  <w:style w:type="table" w:customStyle="1" w:styleId="a3">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6XVWSZfvbpNC5TmLyP05bwa7AA==">CgMxLjAyCGguZ2pkZ3hzOAByITFzb1Q4WWpfTmxnTWc4WFdjWGM1d0hBOUd4czBXYllUaA==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509</Words>
  <Characters>2703</Characters>
  <Application>Microsoft Office Word</Application>
  <DocSecurity>0</DocSecurity>
  <Lines>22</Lines>
  <Paragraphs>6</Paragraphs>
  <ScaleCrop>false</ScaleCrop>
  <Company>Bergen kommune</Company>
  <LinksUpToDate>false</LinksUpToDate>
  <CharactersWithSpaces>3206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Tysnes, Vibeke</dc:creator>
  <cp:lastModifiedBy>Tysnes, Vibeke</cp:lastModifiedBy>
  <cp:revision>2</cp:revision>
  <dcterms:created xsi:type="dcterms:W3CDTF">2025-02-20T14:06:00Z</dcterms:created>
  <dcterms:modified xsi:type="dcterms:W3CDTF">2025-02-20T14:06:00Z</dcterms:modified>
</cp:coreProperties>
</file>